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8F2" w:rsidRPr="00397B81" w:rsidRDefault="007718F2" w:rsidP="00771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B81">
        <w:rPr>
          <w:rFonts w:ascii="Times New Roman" w:hAnsi="Times New Roman" w:cs="Times New Roman"/>
          <w:b/>
          <w:sz w:val="24"/>
          <w:szCs w:val="24"/>
        </w:rPr>
        <w:t>Протокол № 3 /2019</w:t>
      </w:r>
    </w:p>
    <w:p w:rsidR="007718F2" w:rsidRPr="00397B81" w:rsidRDefault="007718F2" w:rsidP="007718F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B81">
        <w:rPr>
          <w:rFonts w:ascii="Times New Roman" w:hAnsi="Times New Roman" w:cs="Times New Roman"/>
          <w:b/>
          <w:sz w:val="24"/>
          <w:szCs w:val="24"/>
        </w:rPr>
        <w:t xml:space="preserve">Общего собрания трудового коллектива </w:t>
      </w:r>
    </w:p>
    <w:p w:rsidR="007718F2" w:rsidRPr="00397B81" w:rsidRDefault="007718F2" w:rsidP="00771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B81">
        <w:rPr>
          <w:rFonts w:ascii="Times New Roman" w:hAnsi="Times New Roman" w:cs="Times New Roman"/>
          <w:b/>
          <w:sz w:val="24"/>
          <w:szCs w:val="24"/>
        </w:rPr>
        <w:t>от 22 февраля 2019 г.</w:t>
      </w:r>
    </w:p>
    <w:p w:rsidR="007718F2" w:rsidRPr="00397B81" w:rsidRDefault="007718F2" w:rsidP="00771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8F2" w:rsidRPr="00397B81" w:rsidRDefault="007718F2" w:rsidP="007718F2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7B81">
        <w:rPr>
          <w:rFonts w:ascii="Times New Roman" w:hAnsi="Times New Roman" w:cs="Times New Roman"/>
          <w:b/>
          <w:sz w:val="24"/>
          <w:szCs w:val="24"/>
        </w:rPr>
        <w:t xml:space="preserve">1.Председатель: </w:t>
      </w:r>
      <w:r w:rsidRPr="00397B81">
        <w:rPr>
          <w:rFonts w:ascii="Times New Roman" w:hAnsi="Times New Roman" w:cs="Times New Roman"/>
          <w:sz w:val="24"/>
          <w:szCs w:val="24"/>
        </w:rPr>
        <w:t>заведующий Загорная Е.С.</w:t>
      </w:r>
    </w:p>
    <w:p w:rsidR="007718F2" w:rsidRPr="00397B81" w:rsidRDefault="007718F2" w:rsidP="007718F2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7B81">
        <w:rPr>
          <w:rFonts w:ascii="Times New Roman" w:hAnsi="Times New Roman" w:cs="Times New Roman"/>
          <w:b/>
          <w:sz w:val="24"/>
          <w:szCs w:val="24"/>
        </w:rPr>
        <w:t>2.Секретарь</w:t>
      </w:r>
      <w:r w:rsidRPr="00397B81">
        <w:rPr>
          <w:rFonts w:ascii="Times New Roman" w:hAnsi="Times New Roman" w:cs="Times New Roman"/>
          <w:sz w:val="24"/>
          <w:szCs w:val="24"/>
        </w:rPr>
        <w:t xml:space="preserve">: делопроизводитель </w:t>
      </w:r>
      <w:proofErr w:type="spellStart"/>
      <w:r w:rsidRPr="00397B81">
        <w:rPr>
          <w:rFonts w:ascii="Times New Roman" w:hAnsi="Times New Roman" w:cs="Times New Roman"/>
          <w:sz w:val="24"/>
          <w:szCs w:val="24"/>
        </w:rPr>
        <w:t>Балова</w:t>
      </w:r>
      <w:proofErr w:type="spellEnd"/>
      <w:r w:rsidRPr="00397B81">
        <w:rPr>
          <w:rFonts w:ascii="Times New Roman" w:hAnsi="Times New Roman" w:cs="Times New Roman"/>
          <w:sz w:val="24"/>
          <w:szCs w:val="24"/>
        </w:rPr>
        <w:t xml:space="preserve"> П.И.</w:t>
      </w:r>
    </w:p>
    <w:p w:rsidR="007718F2" w:rsidRPr="00397B81" w:rsidRDefault="007718F2" w:rsidP="00771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B81">
        <w:rPr>
          <w:rFonts w:ascii="Times New Roman" w:hAnsi="Times New Roman" w:cs="Times New Roman"/>
          <w:b/>
          <w:sz w:val="24"/>
          <w:szCs w:val="24"/>
        </w:rPr>
        <w:t xml:space="preserve">            Присутствовали: </w:t>
      </w:r>
      <w:r w:rsidRPr="00397B81">
        <w:rPr>
          <w:rFonts w:ascii="Times New Roman" w:hAnsi="Times New Roman" w:cs="Times New Roman"/>
          <w:sz w:val="24"/>
          <w:szCs w:val="24"/>
        </w:rPr>
        <w:t>68 человек</w:t>
      </w:r>
    </w:p>
    <w:p w:rsidR="007718F2" w:rsidRPr="00397B81" w:rsidRDefault="007718F2" w:rsidP="00771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B81">
        <w:rPr>
          <w:rFonts w:ascii="Times New Roman" w:hAnsi="Times New Roman" w:cs="Times New Roman"/>
          <w:b/>
          <w:sz w:val="24"/>
          <w:szCs w:val="24"/>
        </w:rPr>
        <w:t xml:space="preserve">            Отсутствовали: </w:t>
      </w:r>
      <w:r w:rsidRPr="00397B81">
        <w:rPr>
          <w:rFonts w:ascii="Times New Roman" w:hAnsi="Times New Roman" w:cs="Times New Roman"/>
          <w:sz w:val="24"/>
          <w:szCs w:val="24"/>
        </w:rPr>
        <w:t>4 человек</w:t>
      </w:r>
    </w:p>
    <w:p w:rsidR="007718F2" w:rsidRPr="00397B81" w:rsidRDefault="007718F2" w:rsidP="00771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8F2" w:rsidRPr="00397B81" w:rsidRDefault="007718F2" w:rsidP="007718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B8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97B81">
        <w:rPr>
          <w:rFonts w:ascii="Times New Roman" w:hAnsi="Times New Roman" w:cs="Times New Roman"/>
          <w:b/>
          <w:sz w:val="24"/>
          <w:szCs w:val="24"/>
        </w:rPr>
        <w:t xml:space="preserve">   ПОВЕСТКА ДНЯ</w:t>
      </w:r>
      <w:r w:rsidRPr="00397B8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718F2" w:rsidRPr="00397B81" w:rsidRDefault="007718F2" w:rsidP="007718F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97B81">
        <w:rPr>
          <w:rFonts w:ascii="Times New Roman" w:hAnsi="Times New Roman" w:cs="Times New Roman"/>
          <w:sz w:val="24"/>
          <w:szCs w:val="24"/>
        </w:rPr>
        <w:t xml:space="preserve">Обсуждение Послания Президента РФ </w:t>
      </w:r>
      <w:proofErr w:type="spellStart"/>
      <w:r w:rsidRPr="00397B81">
        <w:rPr>
          <w:rFonts w:ascii="Times New Roman" w:hAnsi="Times New Roman" w:cs="Times New Roman"/>
          <w:sz w:val="24"/>
          <w:szCs w:val="24"/>
        </w:rPr>
        <w:t>В.В.Путина</w:t>
      </w:r>
      <w:proofErr w:type="spellEnd"/>
      <w:r w:rsidRPr="00397B81">
        <w:rPr>
          <w:rFonts w:ascii="Times New Roman" w:hAnsi="Times New Roman" w:cs="Times New Roman"/>
          <w:sz w:val="24"/>
          <w:szCs w:val="24"/>
        </w:rPr>
        <w:t xml:space="preserve"> Федеральному Собранию РФ.</w:t>
      </w:r>
    </w:p>
    <w:p w:rsidR="007718F2" w:rsidRPr="00397B81" w:rsidRDefault="007718F2" w:rsidP="007718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8F2" w:rsidRPr="00397B81" w:rsidRDefault="007718F2" w:rsidP="007718F2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397B8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Слушали</w:t>
      </w:r>
      <w:r w:rsidRPr="00397B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397B81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По первому вопросу выступила заведующий </w:t>
      </w:r>
      <w:r w:rsidRPr="00397B81">
        <w:rPr>
          <w:rFonts w:ascii="Times New Roman" w:hAnsi="Times New Roman" w:cs="Times New Roman"/>
          <w:b/>
          <w:sz w:val="24"/>
          <w:szCs w:val="24"/>
        </w:rPr>
        <w:t>МБДОУ «Детский сад № 31 «Улыбка»</w:t>
      </w:r>
      <w:r w:rsidRPr="00397B8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397B81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Загорная Е.С.</w:t>
      </w:r>
      <w:r w:rsidRPr="00397B81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 </w:t>
      </w:r>
      <w:r w:rsidRPr="00397B81">
        <w:rPr>
          <w:rFonts w:ascii="Times New Roman" w:hAnsi="Times New Roman" w:cs="Times New Roman"/>
          <w:sz w:val="24"/>
          <w:szCs w:val="24"/>
        </w:rPr>
        <w:t>Из сказанного в Послании об образовании, были выделены следующие моменты:</w:t>
      </w:r>
    </w:p>
    <w:p w:rsidR="007718F2" w:rsidRDefault="007718F2" w:rsidP="007718F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397B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Размер зарплат в бюджетной сфере должен расти и дальше, так же, как и качество работы, уровень подготовки специалистов в здравоохранении, образовании, других областях, которые определяют благополучие людей".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7718F2" w:rsidRDefault="007718F2" w:rsidP="007718F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Елена Сергеевна отметила, </w:t>
      </w:r>
      <w:r w:rsidRPr="0078500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что </w:t>
      </w:r>
      <w:r w:rsidRPr="00785004">
        <w:rPr>
          <w:rFonts w:ascii="Times New Roman" w:hAnsi="Times New Roman" w:cs="Times New Roman"/>
          <w:i/>
          <w:color w:val="000000"/>
          <w:sz w:val="24"/>
          <w:szCs w:val="24"/>
        </w:rPr>
        <w:t>оклады педагогов всех уровней увеличены с начала 2019 г. на 6%.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по РД.</w:t>
      </w:r>
      <w:r w:rsidRPr="0078500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Также </w:t>
      </w:r>
      <w:r w:rsidRPr="0078500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при обсуждении бюджета Республики Дагестан в Комитете по образованию НС РД был поднят вопрос, касающийся изменений системы оплаты труда в сфере образования. Инициатива об увеличении базовых окладов, отталкиваясь от суммы минимального размера оплаты труда на сегодняшний день была поддержана. Правительством РД. </w:t>
      </w:r>
      <w:r w:rsidRPr="0078500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Данный вопрос является наиболее ключевым и значимым для педагогического сообщества и является гарантом достойного будущего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7718F2" w:rsidRDefault="007718F2" w:rsidP="007718F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718F2" w:rsidRDefault="007718F2" w:rsidP="007718F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397B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"За три года должно быть создано более 270 тыс. мест в яслях. Для решения этой задачи окажем финансовую поддержку регионам в объеме порядка 50 млрд руб. из федерального бюджета", – сообщил Владимир Путин. А в целом на охрану материнства и детства, по его данным, планируется направить около 3,4 трлн руб.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7718F2" w:rsidRPr="00935D4A" w:rsidRDefault="007718F2" w:rsidP="007718F2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935D4A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  В этом году в Каспийске планируется ввести в эксплуатацию два детских дошкольных образовательных учреждения.</w:t>
      </w:r>
    </w:p>
    <w:p w:rsidR="007718F2" w:rsidRDefault="007718F2" w:rsidP="007718F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714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Повышение порога дохода, дающего право на получение выплаты на второго ребёнка из средств материнского капитала, до двух прожиточных минимумов на члена семьи. По словам президента, это «позволит практически в полтора раза увеличить число семей, которые получают право на дополнительные выплаты, помощью государства смогут воспользоваться порядка 70% семей». Новый порядок планируют запустить уже с 1 января 2020 года.</w:t>
      </w:r>
    </w:p>
    <w:p w:rsidR="007718F2" w:rsidRPr="007141FC" w:rsidRDefault="007718F2" w:rsidP="007718F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35D4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Данное нововведение с воодушевлением принято женской половиной коллектива. </w:t>
      </w:r>
    </w:p>
    <w:p w:rsidR="007718F2" w:rsidRPr="007141FC" w:rsidRDefault="007718F2" w:rsidP="007718F2">
      <w:pPr>
        <w:shd w:val="clear" w:color="auto" w:fill="FFFFFF"/>
        <w:spacing w:before="16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714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Повышение пособия по уходу за детьми с инвалидностью и за инвалидами с детства первой группы с 5,5 тысячи рублей до 10 тысяч рублей с 1 июля 2019 года.</w:t>
      </w:r>
    </w:p>
    <w:p w:rsidR="007718F2" w:rsidRPr="007141FC" w:rsidRDefault="007718F2" w:rsidP="007718F2">
      <w:pPr>
        <w:shd w:val="clear" w:color="auto" w:fill="FFFFFF"/>
        <w:spacing w:before="16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7141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Снижение налоговой нагрузки на семьи с детьми. </w:t>
      </w:r>
    </w:p>
    <w:p w:rsidR="007718F2" w:rsidRDefault="007718F2" w:rsidP="007718F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397B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Также Владимир Путин предложил ввести на федеральном уровне дополнительную меру поддержки граждан, которые оказались в сложной ситуации. Суть этого проекта заключается в том, что государство оказывает гражданам помощь в трудоустройстве и повышении квалификации. Для этого выделяются финансовые средства на организацию подсобного хозяйства или небольшого собственного дела, а также на переобучение. В свою очередь человек берёт на себя обязательства по индивидуальной программе. </w:t>
      </w:r>
    </w:p>
    <w:p w:rsidR="007718F2" w:rsidRPr="004C592E" w:rsidRDefault="007718F2" w:rsidP="007718F2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C592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Важно, что люди, оказавшиеся в сложной жизненной ситуации, имеют возможность попробовать себя на новом поприще. </w:t>
      </w:r>
      <w:r w:rsidRPr="004C592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 как </w:t>
      </w:r>
      <w:r w:rsidRPr="004C592E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сказал глава государства, для тех, кто действительно стремится изменить свою жизнь, социальный контракт даёт возможность сделать это.</w:t>
      </w:r>
    </w:p>
    <w:p w:rsidR="007718F2" w:rsidRPr="00397B81" w:rsidRDefault="007718F2" w:rsidP="007718F2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397B81">
        <w:rPr>
          <w:rStyle w:val="a7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Решили:</w:t>
      </w:r>
      <w:r w:rsidRPr="00397B8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97B81">
        <w:rPr>
          <w:rFonts w:ascii="Times New Roman" w:hAnsi="Times New Roman" w:cs="Times New Roman"/>
          <w:bCs/>
          <w:iCs/>
          <w:sz w:val="24"/>
          <w:szCs w:val="24"/>
        </w:rPr>
        <w:t xml:space="preserve">1. Поддержать инициативу президента РФ </w:t>
      </w:r>
      <w:proofErr w:type="spellStart"/>
      <w:r w:rsidRPr="00397B81">
        <w:rPr>
          <w:rFonts w:ascii="Times New Roman" w:hAnsi="Times New Roman" w:cs="Times New Roman"/>
          <w:bCs/>
          <w:iCs/>
          <w:sz w:val="24"/>
          <w:szCs w:val="24"/>
        </w:rPr>
        <w:t>В.В.Путина</w:t>
      </w:r>
      <w:proofErr w:type="spellEnd"/>
      <w:r w:rsidRPr="00397B8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7718F2" w:rsidRPr="00397B81" w:rsidRDefault="007718F2" w:rsidP="007718F2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397B81">
        <w:rPr>
          <w:rFonts w:ascii="Times New Roman" w:hAnsi="Times New Roman" w:cs="Times New Roman"/>
          <w:bCs/>
          <w:iCs/>
          <w:sz w:val="24"/>
          <w:szCs w:val="24"/>
        </w:rPr>
        <w:t>2.Оп</w:t>
      </w:r>
      <w:r>
        <w:rPr>
          <w:rFonts w:ascii="Times New Roman" w:hAnsi="Times New Roman" w:cs="Times New Roman"/>
          <w:bCs/>
          <w:iCs/>
          <w:sz w:val="24"/>
          <w:szCs w:val="24"/>
        </w:rPr>
        <w:t>убликовать протокол совещания №3</w:t>
      </w:r>
      <w:r w:rsidRPr="004C592E">
        <w:rPr>
          <w:rFonts w:ascii="Times New Roman" w:hAnsi="Times New Roman" w:cs="Times New Roman"/>
          <w:bCs/>
          <w:iCs/>
          <w:sz w:val="24"/>
          <w:szCs w:val="24"/>
        </w:rPr>
        <w:t xml:space="preserve">/ 2019 </w:t>
      </w:r>
      <w:r w:rsidRPr="00397B81">
        <w:rPr>
          <w:rFonts w:ascii="Times New Roman" w:hAnsi="Times New Roman" w:cs="Times New Roman"/>
          <w:bCs/>
          <w:iCs/>
          <w:sz w:val="24"/>
          <w:szCs w:val="24"/>
        </w:rPr>
        <w:t>на школьном сайте в сети Интернет.</w:t>
      </w:r>
    </w:p>
    <w:p w:rsidR="007718F2" w:rsidRPr="00397B81" w:rsidRDefault="007718F2" w:rsidP="007718F2">
      <w:pPr>
        <w:spacing w:after="0"/>
        <w:ind w:left="426"/>
        <w:rPr>
          <w:rFonts w:ascii="Times New Roman" w:hAnsi="Times New Roman" w:cs="Times New Roman"/>
          <w:bCs/>
          <w:iCs/>
          <w:sz w:val="24"/>
          <w:szCs w:val="24"/>
        </w:rPr>
      </w:pPr>
    </w:p>
    <w:p w:rsidR="007718F2" w:rsidRDefault="007718F2" w:rsidP="007718F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</w:rPr>
      </w:pPr>
      <w:r>
        <w:rPr>
          <w:b/>
        </w:rPr>
        <w:t>Голосование: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"/>
        <w:gridCol w:w="1747"/>
        <w:gridCol w:w="499"/>
        <w:gridCol w:w="992"/>
        <w:gridCol w:w="1701"/>
        <w:gridCol w:w="425"/>
        <w:gridCol w:w="1843"/>
        <w:gridCol w:w="1695"/>
      </w:tblGrid>
      <w:tr w:rsidR="007718F2" w:rsidTr="0000308B">
        <w:tc>
          <w:tcPr>
            <w:tcW w:w="443" w:type="dxa"/>
          </w:tcPr>
          <w:p w:rsidR="007718F2" w:rsidRDefault="007718F2" w:rsidP="0000308B">
            <w:pPr>
              <w:pStyle w:val="a6"/>
              <w:spacing w:before="0" w:beforeAutospacing="0" w:after="0" w:afterAutospacing="0"/>
              <w:textAlignment w:val="baseline"/>
            </w:pPr>
            <w:r>
              <w:t>За</w:t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7718F2" w:rsidRPr="00BF36AF" w:rsidRDefault="007718F2" w:rsidP="0000308B">
            <w:pPr>
              <w:pStyle w:val="a6"/>
              <w:spacing w:before="0" w:beforeAutospacing="0" w:after="0" w:afterAutospacing="0"/>
              <w:jc w:val="center"/>
              <w:textAlignment w:val="baseline"/>
            </w:pPr>
            <w:r>
              <w:t>68</w:t>
            </w:r>
            <w:r w:rsidRPr="00BF36AF">
              <w:t xml:space="preserve"> чел.</w:t>
            </w:r>
          </w:p>
        </w:tc>
        <w:tc>
          <w:tcPr>
            <w:tcW w:w="499" w:type="dxa"/>
          </w:tcPr>
          <w:p w:rsidR="007718F2" w:rsidRDefault="007718F2" w:rsidP="0000308B">
            <w:pPr>
              <w:pStyle w:val="a6"/>
              <w:spacing w:before="0" w:beforeAutospacing="0" w:after="0" w:afterAutospacing="0"/>
              <w:textAlignment w:val="baseline"/>
            </w:pPr>
          </w:p>
        </w:tc>
        <w:tc>
          <w:tcPr>
            <w:tcW w:w="992" w:type="dxa"/>
          </w:tcPr>
          <w:p w:rsidR="007718F2" w:rsidRDefault="007718F2" w:rsidP="0000308B">
            <w:pPr>
              <w:pStyle w:val="a6"/>
              <w:spacing w:before="0" w:beforeAutospacing="0" w:after="0" w:afterAutospacing="0"/>
              <w:jc w:val="right"/>
              <w:textAlignment w:val="baseline"/>
            </w:pPr>
            <w:r w:rsidRPr="00D40015">
              <w:t>Против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718F2" w:rsidRPr="00BF36AF" w:rsidRDefault="007718F2" w:rsidP="0000308B">
            <w:pPr>
              <w:pStyle w:val="a6"/>
              <w:spacing w:before="0" w:beforeAutospacing="0" w:after="0" w:afterAutospacing="0"/>
              <w:jc w:val="center"/>
              <w:textAlignment w:val="baseline"/>
            </w:pPr>
            <w:r w:rsidRPr="00BF36AF">
              <w:t>0 чел.</w:t>
            </w:r>
          </w:p>
        </w:tc>
        <w:tc>
          <w:tcPr>
            <w:tcW w:w="425" w:type="dxa"/>
          </w:tcPr>
          <w:p w:rsidR="007718F2" w:rsidRDefault="007718F2" w:rsidP="0000308B">
            <w:pPr>
              <w:pStyle w:val="a6"/>
              <w:spacing w:before="0" w:beforeAutospacing="0" w:after="0" w:afterAutospacing="0"/>
              <w:textAlignment w:val="baseline"/>
            </w:pPr>
          </w:p>
        </w:tc>
        <w:tc>
          <w:tcPr>
            <w:tcW w:w="1843" w:type="dxa"/>
          </w:tcPr>
          <w:p w:rsidR="007718F2" w:rsidRDefault="007718F2" w:rsidP="0000308B">
            <w:pPr>
              <w:pStyle w:val="a6"/>
              <w:spacing w:before="0" w:beforeAutospacing="0" w:after="0" w:afterAutospacing="0"/>
              <w:jc w:val="right"/>
              <w:textAlignment w:val="baseline"/>
            </w:pPr>
            <w:r w:rsidRPr="00D40015">
              <w:t>Воздержались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7718F2" w:rsidRPr="00BF36AF" w:rsidRDefault="007718F2" w:rsidP="0000308B">
            <w:pPr>
              <w:pStyle w:val="a6"/>
              <w:spacing w:before="0" w:beforeAutospacing="0" w:after="0" w:afterAutospacing="0"/>
              <w:jc w:val="center"/>
              <w:textAlignment w:val="baseline"/>
            </w:pPr>
            <w:r w:rsidRPr="00BF36AF">
              <w:t>0 чел.</w:t>
            </w:r>
          </w:p>
        </w:tc>
      </w:tr>
    </w:tbl>
    <w:p w:rsidR="007718F2" w:rsidRDefault="007718F2" w:rsidP="007718F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7718F2" w:rsidRDefault="007718F2" w:rsidP="007718F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7718F2" w:rsidRDefault="007718F2" w:rsidP="007718F2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rPr>
          <w:b/>
        </w:rPr>
        <w:t>Председатель комиссии</w:t>
      </w:r>
      <w:r>
        <w:t>: Загорная Елена Сергеевна____________</w:t>
      </w:r>
    </w:p>
    <w:p w:rsidR="007718F2" w:rsidRDefault="007718F2" w:rsidP="007718F2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7718F2" w:rsidRDefault="007718F2" w:rsidP="007718F2">
      <w:pPr>
        <w:pStyle w:val="a6"/>
        <w:shd w:val="clear" w:color="auto" w:fill="FFFFFF"/>
        <w:spacing w:before="0" w:beforeAutospacing="0" w:after="0" w:afterAutospacing="0"/>
        <w:textAlignment w:val="baseline"/>
      </w:pPr>
      <w:r w:rsidRPr="007D6DBF">
        <w:rPr>
          <w:b/>
        </w:rPr>
        <w:t>Секретарь комиссии</w:t>
      </w:r>
      <w:r>
        <w:t>:</w:t>
      </w:r>
      <w:r w:rsidRPr="00594E36">
        <w:t xml:space="preserve"> </w:t>
      </w:r>
      <w:proofErr w:type="spellStart"/>
      <w:r>
        <w:t>Балова</w:t>
      </w:r>
      <w:proofErr w:type="spellEnd"/>
      <w:r>
        <w:t xml:space="preserve"> П.И.  _________________________</w:t>
      </w:r>
    </w:p>
    <w:p w:rsidR="007718F2" w:rsidRPr="00397B81" w:rsidRDefault="007718F2" w:rsidP="007718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5AD0" w:rsidRDefault="002C167F">
      <w:bookmarkStart w:id="0" w:name="_GoBack"/>
      <w:r w:rsidRPr="002C167F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4386</wp:posOffset>
            </wp:positionH>
            <wp:positionV relativeFrom="paragraph">
              <wp:posOffset>-3869</wp:posOffset>
            </wp:positionV>
            <wp:extent cx="5940425" cy="4455319"/>
            <wp:effectExtent l="0" t="0" r="3175" b="2540"/>
            <wp:wrapNone/>
            <wp:docPr id="1" name="Рисунок 1" descr="C:\Users\Лена\Downloads\IMG_0870-22-02-19-01-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Downloads\IMG_0870-22-02-19-01-5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45AD0" w:rsidSect="008D4F7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702"/>
    <w:rsid w:val="002C167F"/>
    <w:rsid w:val="00625702"/>
    <w:rsid w:val="007718F2"/>
    <w:rsid w:val="0084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F4262-AE0C-48D8-8962-2E6C5F34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718F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718F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7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718F2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rsid w:val="007718F2"/>
  </w:style>
  <w:style w:type="table" w:styleId="a8">
    <w:name w:val="Table Grid"/>
    <w:basedOn w:val="a1"/>
    <w:uiPriority w:val="39"/>
    <w:rsid w:val="00771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4</cp:revision>
  <dcterms:created xsi:type="dcterms:W3CDTF">2019-02-22T10:56:00Z</dcterms:created>
  <dcterms:modified xsi:type="dcterms:W3CDTF">2019-02-22T11:00:00Z</dcterms:modified>
</cp:coreProperties>
</file>